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DE" w:rsidRDefault="001269DE" w:rsidP="001269D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1269DE" w:rsidRDefault="001269DE" w:rsidP="001269D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1269DE" w:rsidRDefault="001269DE" w:rsidP="001269D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1269DE" w:rsidRDefault="001269DE" w:rsidP="001269D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1269DE" w:rsidRPr="00FF4822" w:rsidRDefault="001269DE" w:rsidP="001269D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="00FF4822">
        <w:rPr>
          <w:rFonts w:ascii="Times New Roman" w:hAnsi="Times New Roman" w:cs="Times New Roman"/>
          <w:sz w:val="24"/>
          <w:szCs w:val="24"/>
          <w:lang w:val="sr-Cyrl-RS"/>
        </w:rPr>
        <w:t>06-2/236-14</w:t>
      </w:r>
    </w:p>
    <w:p w:rsidR="001269DE" w:rsidRDefault="001269DE" w:rsidP="001269D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август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1269DE" w:rsidRDefault="001269DE" w:rsidP="001269D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1269DE" w:rsidRDefault="001269DE" w:rsidP="001269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69DE" w:rsidRDefault="001269DE" w:rsidP="001269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НЕДЕЉУ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АВГУСТ 2014. ГОДИНЕ, </w:t>
      </w: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>
        <w:rPr>
          <w:rFonts w:ascii="Times New Roman" w:hAnsi="Times New Roman" w:cs="Times New Roman"/>
          <w:sz w:val="24"/>
          <w:szCs w:val="24"/>
          <w:lang w:val="sr-Cyrl-RS"/>
        </w:rPr>
        <w:t>9,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269DE" w:rsidRDefault="001269DE" w:rsidP="001269DE">
      <w:pPr>
        <w:spacing w:before="120" w:after="120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1269DE" w:rsidRDefault="001269DE" w:rsidP="001269DE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269DE" w:rsidRDefault="001269DE" w:rsidP="001269DE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 н е в н и   р е д 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1269DE" w:rsidRDefault="001269DE" w:rsidP="001269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269DE" w:rsidRDefault="00144096" w:rsidP="00B663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1. Разматрање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9DE">
        <w:rPr>
          <w:rFonts w:ascii="Times New Roman" w:hAnsi="Times New Roman" w:cs="Times New Roman"/>
          <w:sz w:val="24"/>
          <w:szCs w:val="24"/>
          <w:lang w:val="sr-Cyrl-CS"/>
        </w:rPr>
        <w:t xml:space="preserve">амандмана на Предлог закона о </w:t>
      </w:r>
      <w:r w:rsidR="001269DE">
        <w:rPr>
          <w:rFonts w:ascii="Times New Roman" w:hAnsi="Times New Roman" w:cs="Times New Roman"/>
          <w:sz w:val="24"/>
          <w:szCs w:val="24"/>
          <w:lang w:val="sr-Cyrl-RS"/>
        </w:rPr>
        <w:t>оверавању потписа, рукописа и преписа</w:t>
      </w:r>
      <w:r w:rsidR="001269DE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269DE" w:rsidRDefault="00144096" w:rsidP="00B663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2. Разматрање </w:t>
      </w:r>
      <w:r w:rsidR="001269DE">
        <w:rPr>
          <w:rFonts w:ascii="Times New Roman" w:hAnsi="Times New Roman" w:cs="Times New Roman"/>
          <w:sz w:val="24"/>
          <w:szCs w:val="24"/>
          <w:lang w:val="sr-Cyrl-CS"/>
        </w:rPr>
        <w:t>амандмана на Предлог закона о промету непокретности;</w:t>
      </w:r>
    </w:p>
    <w:p w:rsidR="001269DE" w:rsidRDefault="001269DE" w:rsidP="00B663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3. Разматрање амандмана на Предлог закона о допунама Закона о судским таксама</w:t>
      </w:r>
      <w:r w:rsidR="0048491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84914" w:rsidRDefault="00E9491C" w:rsidP="0048491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="00B6084B">
        <w:rPr>
          <w:rFonts w:ascii="Times New Roman" w:hAnsi="Times New Roman" w:cs="Times New Roman"/>
          <w:sz w:val="24"/>
          <w:szCs w:val="24"/>
        </w:rPr>
        <w:t xml:space="preserve"> </w:t>
      </w:r>
      <w:r w:rsidR="00484914">
        <w:rPr>
          <w:rFonts w:ascii="Times New Roman" w:hAnsi="Times New Roman" w:cs="Times New Roman"/>
          <w:sz w:val="24"/>
          <w:szCs w:val="24"/>
          <w:lang w:val="sr-Cyrl-RS"/>
        </w:rPr>
        <w:t>Разматрање амандмана на Предлог закона о измени закона о здравственој заштити.</w:t>
      </w:r>
    </w:p>
    <w:p w:rsidR="001269DE" w:rsidRDefault="001269DE" w:rsidP="001269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2A8A" w:rsidRPr="00122A8A" w:rsidRDefault="00122A8A" w:rsidP="001269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69DE" w:rsidRPr="008221C4" w:rsidRDefault="001269DE" w:rsidP="001269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сали </w:t>
      </w:r>
      <w:r w:rsidR="008221C4">
        <w:rPr>
          <w:rFonts w:ascii="Times New Roman" w:hAnsi="Times New Roman"/>
          <w:sz w:val="24"/>
          <w:szCs w:val="24"/>
        </w:rPr>
        <w:t xml:space="preserve">III, </w:t>
      </w:r>
      <w:r w:rsidR="008221C4">
        <w:rPr>
          <w:rFonts w:ascii="Times New Roman" w:hAnsi="Times New Roman"/>
          <w:sz w:val="24"/>
          <w:szCs w:val="24"/>
          <w:lang w:val="sr-Cyrl-RS"/>
        </w:rPr>
        <w:t>на првом спрату.</w:t>
      </w:r>
    </w:p>
    <w:p w:rsidR="001269DE" w:rsidRDefault="001269DE" w:rsidP="001269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69DE" w:rsidRDefault="001269DE" w:rsidP="001269DE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269DE" w:rsidRDefault="001269DE" w:rsidP="001269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1269DE" w:rsidRDefault="001269DE" w:rsidP="001269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269DE" w:rsidRDefault="001269DE" w:rsidP="001269DE">
      <w:pPr>
        <w:rPr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Март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иновић</w:t>
      </w:r>
    </w:p>
    <w:p w:rsidR="001269DE" w:rsidRDefault="001269DE" w:rsidP="001269DE"/>
    <w:p w:rsidR="007F4CC1" w:rsidRDefault="007F4CC1"/>
    <w:sectPr w:rsidR="007F4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DE"/>
    <w:rsid w:val="000B2DCC"/>
    <w:rsid w:val="00122A8A"/>
    <w:rsid w:val="001269DE"/>
    <w:rsid w:val="00144096"/>
    <w:rsid w:val="00484914"/>
    <w:rsid w:val="007F4CC1"/>
    <w:rsid w:val="008221C4"/>
    <w:rsid w:val="00B6084B"/>
    <w:rsid w:val="00B663BD"/>
    <w:rsid w:val="00E07CCA"/>
    <w:rsid w:val="00E9491C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DE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9DE"/>
    <w:pPr>
      <w:spacing w:after="0" w:line="240" w:lineRule="auto"/>
    </w:pPr>
    <w:rPr>
      <w:rFonts w:eastAsiaTheme="minorEastAsia"/>
    </w:rPr>
  </w:style>
  <w:style w:type="paragraph" w:customStyle="1" w:styleId="pismo">
    <w:name w:val="pismo"/>
    <w:basedOn w:val="Normal"/>
    <w:rsid w:val="001269DE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DE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9DE"/>
    <w:pPr>
      <w:spacing w:after="0" w:line="240" w:lineRule="auto"/>
    </w:pPr>
    <w:rPr>
      <w:rFonts w:eastAsiaTheme="minorEastAsia"/>
    </w:rPr>
  </w:style>
  <w:style w:type="paragraph" w:customStyle="1" w:styleId="pismo">
    <w:name w:val="pismo"/>
    <w:basedOn w:val="Normal"/>
    <w:rsid w:val="001269DE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cp:lastPrinted>2014-08-30T10:34:00Z</cp:lastPrinted>
  <dcterms:created xsi:type="dcterms:W3CDTF">2014-08-31T05:10:00Z</dcterms:created>
  <dcterms:modified xsi:type="dcterms:W3CDTF">2014-08-31T05:10:00Z</dcterms:modified>
</cp:coreProperties>
</file>